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76" w:rsidRPr="00BB59B9" w:rsidRDefault="00BB59B9" w:rsidP="00620AE8">
      <w:pPr>
        <w:pStyle w:val="Heading1"/>
      </w:pPr>
      <w:r w:rsidRPr="00BB59B9">
        <w:t xml:space="preserve">Graduate Council </w:t>
      </w:r>
      <w:r w:rsidR="00554276" w:rsidRPr="00BB59B9">
        <w:t>Meeting Minutes</w:t>
      </w:r>
    </w:p>
    <w:p w:rsidR="00554276" w:rsidRPr="00BB59B9" w:rsidRDefault="004F5860" w:rsidP="00B75CFC">
      <w:pPr>
        <w:pStyle w:val="Date"/>
        <w:rPr>
          <w:rFonts w:ascii="Arial" w:hAnsi="Arial" w:cs="Arial"/>
        </w:rPr>
      </w:pPr>
      <w:r>
        <w:rPr>
          <w:rFonts w:ascii="Arial" w:hAnsi="Arial" w:cs="Arial"/>
        </w:rPr>
        <w:t xml:space="preserve">November </w:t>
      </w:r>
      <w:r w:rsidR="00AF234A">
        <w:rPr>
          <w:rFonts w:ascii="Arial" w:hAnsi="Arial" w:cs="Arial"/>
        </w:rPr>
        <w:t>22</w:t>
      </w:r>
      <w:r>
        <w:rPr>
          <w:rFonts w:ascii="Arial" w:hAnsi="Arial" w:cs="Arial"/>
        </w:rPr>
        <w:t>, 2010</w:t>
      </w:r>
    </w:p>
    <w:p w:rsidR="00BB59B9" w:rsidRPr="00BB59B9" w:rsidRDefault="00BB59B9" w:rsidP="00BB59B9">
      <w:pPr>
        <w:rPr>
          <w:rFonts w:ascii="Arial" w:hAnsi="Arial" w:cs="Arial"/>
        </w:rPr>
      </w:pPr>
    </w:p>
    <w:p w:rsidR="00BB59B9" w:rsidRPr="00BB59B9" w:rsidRDefault="00BB59B9" w:rsidP="00BB59B9">
      <w:pPr>
        <w:ind w:left="90"/>
        <w:rPr>
          <w:rFonts w:ascii="Arial" w:hAnsi="Arial" w:cs="Arial"/>
        </w:rPr>
      </w:pPr>
      <w:r w:rsidRPr="00BB59B9">
        <w:rPr>
          <w:rFonts w:ascii="Arial" w:hAnsi="Arial" w:cs="Arial"/>
        </w:rPr>
        <w:t xml:space="preserve">Attending: </w:t>
      </w:r>
      <w:r w:rsidRPr="00BB59B9">
        <w:rPr>
          <w:rFonts w:ascii="Arial" w:hAnsi="Arial" w:cs="Arial"/>
        </w:rPr>
        <w:tab/>
      </w:r>
      <w:r w:rsidR="00DA3969">
        <w:rPr>
          <w:rFonts w:ascii="Arial" w:hAnsi="Arial" w:cs="Arial"/>
        </w:rPr>
        <w:t>Gordon Bierwage</w:t>
      </w:r>
      <w:r w:rsidR="00AF234A">
        <w:rPr>
          <w:rFonts w:ascii="Arial" w:hAnsi="Arial" w:cs="Arial"/>
        </w:rPr>
        <w:t xml:space="preserve">n, Canan Bilen-Green, </w:t>
      </w:r>
      <w:r w:rsidR="00626700">
        <w:rPr>
          <w:rFonts w:ascii="Arial" w:hAnsi="Arial" w:cs="Arial"/>
        </w:rPr>
        <w:t xml:space="preserve">Betsy Birmingham, </w:t>
      </w:r>
      <w:r w:rsidR="00AF234A">
        <w:rPr>
          <w:rFonts w:ascii="Arial" w:hAnsi="Arial" w:cs="Arial"/>
        </w:rPr>
        <w:t xml:space="preserve">Karen Froelich, </w:t>
      </w:r>
      <w:r w:rsidR="00343757">
        <w:rPr>
          <w:rFonts w:ascii="Arial" w:hAnsi="Arial" w:cs="Arial"/>
        </w:rPr>
        <w:t xml:space="preserve">Marion Harris, </w:t>
      </w:r>
      <w:r w:rsidR="00DA2FC4">
        <w:rPr>
          <w:rFonts w:ascii="Arial" w:hAnsi="Arial" w:cs="Arial"/>
        </w:rPr>
        <w:t xml:space="preserve">Robert Littlefield, </w:t>
      </w:r>
      <w:r w:rsidR="0069543B">
        <w:rPr>
          <w:rFonts w:ascii="Arial" w:hAnsi="Arial" w:cs="Arial"/>
        </w:rPr>
        <w:t>Robert Nielsen,</w:t>
      </w:r>
      <w:r w:rsidR="00BE1B35">
        <w:rPr>
          <w:rFonts w:ascii="Arial" w:hAnsi="Arial" w:cs="Arial"/>
        </w:rPr>
        <w:t xml:space="preserve"> </w:t>
      </w:r>
      <w:r w:rsidR="0069543B">
        <w:rPr>
          <w:rFonts w:ascii="Arial" w:hAnsi="Arial" w:cs="Arial"/>
        </w:rPr>
        <w:t xml:space="preserve">Wenfang Sun, </w:t>
      </w:r>
      <w:r w:rsidR="00343757">
        <w:rPr>
          <w:rFonts w:ascii="Arial" w:hAnsi="Arial" w:cs="Arial"/>
        </w:rPr>
        <w:t xml:space="preserve">Donna Terbizan, </w:t>
      </w:r>
      <w:r w:rsidR="00500C9F">
        <w:rPr>
          <w:rFonts w:ascii="Arial" w:hAnsi="Arial" w:cs="Arial"/>
        </w:rPr>
        <w:t>Charlene Wolf-Hall</w:t>
      </w:r>
    </w:p>
    <w:p w:rsidR="00554276" w:rsidRPr="00BB59B9" w:rsidRDefault="0015180F" w:rsidP="00C31022">
      <w:pPr>
        <w:pStyle w:val="ListNumber"/>
        <w:numPr>
          <w:ilvl w:val="0"/>
          <w:numId w:val="0"/>
        </w:numPr>
        <w:rPr>
          <w:rFonts w:ascii="Arial" w:hAnsi="Arial" w:cs="Arial"/>
        </w:rPr>
      </w:pPr>
      <w:r w:rsidRPr="00BB59B9">
        <w:rPr>
          <w:rFonts w:ascii="Arial" w:hAnsi="Arial" w:cs="Arial"/>
        </w:rPr>
        <w:t>Call to order</w:t>
      </w:r>
    </w:p>
    <w:p w:rsidR="00BB59B9" w:rsidRDefault="00BB59B9" w:rsidP="00C31022">
      <w:pPr>
        <w:pStyle w:val="BodyText2"/>
        <w:ind w:left="0"/>
        <w:rPr>
          <w:rFonts w:ascii="Arial" w:hAnsi="Arial" w:cs="Arial"/>
        </w:rPr>
      </w:pPr>
      <w:r w:rsidRPr="00BB59B9">
        <w:rPr>
          <w:rFonts w:ascii="Arial" w:hAnsi="Arial" w:cs="Arial"/>
        </w:rPr>
        <w:t xml:space="preserve">Dr. </w:t>
      </w:r>
      <w:r w:rsidR="006C22E9">
        <w:rPr>
          <w:rFonts w:ascii="Arial" w:hAnsi="Arial" w:cs="Arial"/>
        </w:rPr>
        <w:t>Wittrock</w:t>
      </w:r>
      <w:r w:rsidRPr="00BB59B9">
        <w:rPr>
          <w:rFonts w:ascii="Arial" w:hAnsi="Arial" w:cs="Arial"/>
        </w:rPr>
        <w:t xml:space="preserve"> called the meeting to order at </w:t>
      </w:r>
      <w:r w:rsidR="0069543B">
        <w:rPr>
          <w:rFonts w:ascii="Arial" w:hAnsi="Arial" w:cs="Arial"/>
        </w:rPr>
        <w:t>10:0</w:t>
      </w:r>
      <w:r w:rsidR="00AF234A">
        <w:rPr>
          <w:rFonts w:ascii="Arial" w:hAnsi="Arial" w:cs="Arial"/>
        </w:rPr>
        <w:t>4</w:t>
      </w:r>
      <w:r w:rsidRPr="00BB59B9">
        <w:rPr>
          <w:rFonts w:ascii="Arial" w:hAnsi="Arial" w:cs="Arial"/>
        </w:rPr>
        <w:t xml:space="preserve"> a.m. </w:t>
      </w:r>
    </w:p>
    <w:p w:rsidR="0069543B" w:rsidRDefault="0069543B" w:rsidP="00C31022">
      <w:pPr>
        <w:pStyle w:val="BodyText2"/>
        <w:ind w:left="0"/>
        <w:rPr>
          <w:rFonts w:ascii="Arial" w:hAnsi="Arial" w:cs="Arial"/>
        </w:rPr>
      </w:pPr>
    </w:p>
    <w:p w:rsidR="006C22E9" w:rsidRPr="0069543B" w:rsidRDefault="00AF234A" w:rsidP="006C22E9">
      <w:pPr>
        <w:pStyle w:val="BodyText2"/>
        <w:ind w:left="0"/>
        <w:rPr>
          <w:rFonts w:ascii="Arial" w:hAnsi="Arial" w:cs="Arial"/>
          <w:b/>
          <w:u w:val="single"/>
        </w:rPr>
      </w:pPr>
      <w:r>
        <w:rPr>
          <w:rFonts w:ascii="Arial" w:hAnsi="Arial" w:cs="Arial"/>
          <w:b/>
          <w:u w:val="single"/>
        </w:rPr>
        <w:t>November 8</w:t>
      </w:r>
      <w:r w:rsidR="006C22E9" w:rsidRPr="0069543B">
        <w:rPr>
          <w:rFonts w:ascii="Arial" w:hAnsi="Arial" w:cs="Arial"/>
          <w:b/>
          <w:u w:val="single"/>
        </w:rPr>
        <w:t>, 2010 Minutes</w:t>
      </w:r>
    </w:p>
    <w:p w:rsidR="006C22E9" w:rsidRPr="00BB59B9" w:rsidRDefault="00AF234A" w:rsidP="006C22E9">
      <w:pPr>
        <w:pStyle w:val="BodyText2"/>
        <w:ind w:left="0"/>
        <w:rPr>
          <w:rFonts w:ascii="Arial" w:hAnsi="Arial" w:cs="Arial"/>
        </w:rPr>
      </w:pPr>
      <w:r>
        <w:rPr>
          <w:rFonts w:ascii="Arial" w:hAnsi="Arial" w:cs="Arial"/>
        </w:rPr>
        <w:t>Robert Nielsen</w:t>
      </w:r>
      <w:r w:rsidR="006C22E9">
        <w:rPr>
          <w:rFonts w:ascii="Arial" w:hAnsi="Arial" w:cs="Arial"/>
        </w:rPr>
        <w:t xml:space="preserve"> made a motion to approve the </w:t>
      </w:r>
      <w:r>
        <w:rPr>
          <w:rFonts w:ascii="Arial" w:hAnsi="Arial" w:cs="Arial"/>
        </w:rPr>
        <w:t>November 8</w:t>
      </w:r>
      <w:r w:rsidR="006C22E9">
        <w:rPr>
          <w:rFonts w:ascii="Arial" w:hAnsi="Arial" w:cs="Arial"/>
        </w:rPr>
        <w:t xml:space="preserve">, 2010 meeting minutes. </w:t>
      </w:r>
      <w:r>
        <w:rPr>
          <w:rFonts w:ascii="Arial" w:hAnsi="Arial" w:cs="Arial"/>
        </w:rPr>
        <w:t>Robert Littlefield</w:t>
      </w:r>
      <w:r w:rsidR="006C22E9">
        <w:rPr>
          <w:rFonts w:ascii="Arial" w:hAnsi="Arial" w:cs="Arial"/>
        </w:rPr>
        <w:t xml:space="preserve"> provided the second. Motion carried.</w:t>
      </w:r>
    </w:p>
    <w:p w:rsidR="006C22E9" w:rsidRDefault="006C22E9" w:rsidP="00C31022">
      <w:pPr>
        <w:pStyle w:val="BodyText2"/>
        <w:ind w:left="0"/>
        <w:rPr>
          <w:rFonts w:ascii="Arial" w:hAnsi="Arial" w:cs="Arial"/>
          <w:b/>
          <w:u w:val="single"/>
        </w:rPr>
      </w:pPr>
    </w:p>
    <w:p w:rsidR="00AF234A" w:rsidRDefault="00036E3C" w:rsidP="00343757">
      <w:pPr>
        <w:pStyle w:val="ListNumber"/>
        <w:numPr>
          <w:ilvl w:val="0"/>
          <w:numId w:val="0"/>
        </w:numPr>
        <w:rPr>
          <w:rFonts w:ascii="Arial" w:hAnsi="Arial" w:cs="Arial"/>
          <w:b w:val="0"/>
          <w:u w:val="none"/>
        </w:rPr>
      </w:pPr>
      <w:r w:rsidRPr="004A234C">
        <w:rPr>
          <w:rFonts w:ascii="Arial" w:hAnsi="Arial" w:cs="Arial"/>
        </w:rPr>
        <w:t>Course Proposals</w:t>
      </w:r>
      <w:r w:rsidR="004A234C">
        <w:rPr>
          <w:rFonts w:ascii="Arial" w:hAnsi="Arial" w:cs="Arial"/>
        </w:rPr>
        <w:t>/Program Changes</w:t>
      </w:r>
      <w:r w:rsidR="008A7B4E">
        <w:rPr>
          <w:rFonts w:ascii="Arial" w:hAnsi="Arial" w:cs="Arial"/>
        </w:rPr>
        <w:br/>
      </w:r>
      <w:r w:rsidR="00AF234A">
        <w:rPr>
          <w:rFonts w:ascii="Arial" w:hAnsi="Arial" w:cs="Arial"/>
          <w:b w:val="0"/>
          <w:u w:val="none"/>
        </w:rPr>
        <w:t>EDUC 451/651 will be sent back to the department for corrections to the syllabus.</w:t>
      </w:r>
    </w:p>
    <w:p w:rsidR="00B21324" w:rsidRDefault="008A7B4E" w:rsidP="00343757">
      <w:pPr>
        <w:pStyle w:val="ListNumber"/>
        <w:numPr>
          <w:ilvl w:val="0"/>
          <w:numId w:val="0"/>
        </w:numPr>
        <w:rPr>
          <w:rFonts w:ascii="Arial" w:hAnsi="Arial" w:cs="Arial"/>
          <w:b w:val="0"/>
          <w:u w:val="none"/>
        </w:rPr>
      </w:pPr>
      <w:r w:rsidRPr="008A7B4E">
        <w:rPr>
          <w:rFonts w:ascii="Arial" w:hAnsi="Arial" w:cs="Arial"/>
          <w:b w:val="0"/>
          <w:u w:val="none"/>
        </w:rPr>
        <w:t xml:space="preserve">Dr. Wolf-Hall </w:t>
      </w:r>
      <w:r w:rsidR="00343757">
        <w:rPr>
          <w:rFonts w:ascii="Arial" w:hAnsi="Arial" w:cs="Arial"/>
          <w:b w:val="0"/>
          <w:u w:val="none"/>
        </w:rPr>
        <w:t xml:space="preserve">made a motion to approved </w:t>
      </w:r>
      <w:r w:rsidR="00AF234A">
        <w:rPr>
          <w:rFonts w:ascii="Arial" w:hAnsi="Arial" w:cs="Arial"/>
          <w:b w:val="0"/>
          <w:u w:val="none"/>
        </w:rPr>
        <w:t>HDFS 755</w:t>
      </w:r>
      <w:r w:rsidR="00343757">
        <w:rPr>
          <w:rFonts w:ascii="Arial" w:hAnsi="Arial" w:cs="Arial"/>
          <w:b w:val="0"/>
          <w:u w:val="none"/>
        </w:rPr>
        <w:t xml:space="preserve"> pending requested changes. </w:t>
      </w:r>
      <w:r w:rsidR="00AF234A">
        <w:rPr>
          <w:rFonts w:ascii="Arial" w:hAnsi="Arial" w:cs="Arial"/>
          <w:b w:val="0"/>
          <w:u w:val="none"/>
        </w:rPr>
        <w:t>Donna Terbizan</w:t>
      </w:r>
      <w:r w:rsidR="00343757">
        <w:rPr>
          <w:rFonts w:ascii="Arial" w:hAnsi="Arial" w:cs="Arial"/>
          <w:b w:val="0"/>
          <w:u w:val="none"/>
        </w:rPr>
        <w:t xml:space="preserve"> provided the second. Motion carried.</w:t>
      </w:r>
    </w:p>
    <w:p w:rsidR="00AF234A" w:rsidRDefault="00AF234A" w:rsidP="00343757">
      <w:pPr>
        <w:pStyle w:val="ListNumber"/>
        <w:numPr>
          <w:ilvl w:val="0"/>
          <w:numId w:val="0"/>
        </w:numPr>
        <w:rPr>
          <w:rFonts w:ascii="Arial" w:hAnsi="Arial" w:cs="Arial"/>
          <w:b w:val="0"/>
          <w:u w:val="none"/>
        </w:rPr>
      </w:pPr>
      <w:r w:rsidRPr="008A7B4E">
        <w:rPr>
          <w:rFonts w:ascii="Arial" w:hAnsi="Arial" w:cs="Arial"/>
          <w:b w:val="0"/>
          <w:u w:val="none"/>
        </w:rPr>
        <w:t xml:space="preserve">Dr. Wolf-Hall </w:t>
      </w:r>
      <w:r>
        <w:rPr>
          <w:rFonts w:ascii="Arial" w:hAnsi="Arial" w:cs="Arial"/>
          <w:b w:val="0"/>
          <w:u w:val="none"/>
        </w:rPr>
        <w:t>made a motion to approved HDFS 756 pending requested changes. Donna Terbizan provided the second. Motion carried.</w:t>
      </w:r>
    </w:p>
    <w:p w:rsidR="00343757" w:rsidRDefault="00343757" w:rsidP="00343757">
      <w:pPr>
        <w:pStyle w:val="ListNumber"/>
        <w:numPr>
          <w:ilvl w:val="0"/>
          <w:numId w:val="0"/>
        </w:numPr>
        <w:rPr>
          <w:rFonts w:ascii="Arial" w:hAnsi="Arial" w:cs="Arial"/>
          <w:b w:val="0"/>
          <w:u w:val="none"/>
        </w:rPr>
      </w:pPr>
      <w:r w:rsidRPr="008A7B4E">
        <w:rPr>
          <w:rFonts w:ascii="Arial" w:hAnsi="Arial" w:cs="Arial"/>
          <w:b w:val="0"/>
          <w:u w:val="none"/>
        </w:rPr>
        <w:t xml:space="preserve">Dr. Wolf-Hall </w:t>
      </w:r>
      <w:r>
        <w:rPr>
          <w:rFonts w:ascii="Arial" w:hAnsi="Arial" w:cs="Arial"/>
          <w:b w:val="0"/>
          <w:u w:val="none"/>
        </w:rPr>
        <w:t xml:space="preserve">made a motion to approve </w:t>
      </w:r>
      <w:r w:rsidR="00AF234A">
        <w:rPr>
          <w:rFonts w:ascii="Arial" w:hAnsi="Arial" w:cs="Arial"/>
          <w:b w:val="0"/>
          <w:u w:val="none"/>
        </w:rPr>
        <w:t>HNES 789</w:t>
      </w:r>
      <w:r>
        <w:rPr>
          <w:rFonts w:ascii="Arial" w:hAnsi="Arial" w:cs="Arial"/>
          <w:b w:val="0"/>
          <w:u w:val="none"/>
        </w:rPr>
        <w:t xml:space="preserve">. </w:t>
      </w:r>
      <w:r w:rsidR="00AF234A">
        <w:rPr>
          <w:rFonts w:ascii="Arial" w:hAnsi="Arial" w:cs="Arial"/>
          <w:b w:val="0"/>
          <w:u w:val="none"/>
        </w:rPr>
        <w:t>Wenfang Sun</w:t>
      </w:r>
      <w:r>
        <w:rPr>
          <w:rFonts w:ascii="Arial" w:hAnsi="Arial" w:cs="Arial"/>
          <w:b w:val="0"/>
          <w:u w:val="none"/>
        </w:rPr>
        <w:t xml:space="preserve"> provided the second. Motion carried.</w:t>
      </w:r>
    </w:p>
    <w:p w:rsidR="00AF234A" w:rsidRDefault="00AF234A" w:rsidP="00AF234A">
      <w:pPr>
        <w:pStyle w:val="ListNumber"/>
        <w:numPr>
          <w:ilvl w:val="0"/>
          <w:numId w:val="0"/>
        </w:numPr>
        <w:rPr>
          <w:rFonts w:ascii="Arial" w:hAnsi="Arial" w:cs="Arial"/>
          <w:b w:val="0"/>
          <w:u w:val="none"/>
        </w:rPr>
      </w:pPr>
      <w:r w:rsidRPr="008A7B4E">
        <w:rPr>
          <w:rFonts w:ascii="Arial" w:hAnsi="Arial" w:cs="Arial"/>
          <w:b w:val="0"/>
          <w:u w:val="none"/>
        </w:rPr>
        <w:t xml:space="preserve">Dr. Wolf-Hall </w:t>
      </w:r>
      <w:r>
        <w:rPr>
          <w:rFonts w:ascii="Arial" w:hAnsi="Arial" w:cs="Arial"/>
          <w:b w:val="0"/>
          <w:u w:val="none"/>
        </w:rPr>
        <w:t xml:space="preserve">made a motion to approve </w:t>
      </w:r>
      <w:r w:rsidR="00291FD6">
        <w:rPr>
          <w:rFonts w:ascii="Arial" w:hAnsi="Arial" w:cs="Arial"/>
          <w:b w:val="0"/>
          <w:u w:val="none"/>
        </w:rPr>
        <w:t>NURS</w:t>
      </w:r>
      <w:r>
        <w:rPr>
          <w:rFonts w:ascii="Arial" w:hAnsi="Arial" w:cs="Arial"/>
          <w:b w:val="0"/>
          <w:u w:val="none"/>
        </w:rPr>
        <w:t xml:space="preserve"> 704 and 716. Gordon </w:t>
      </w:r>
      <w:proofErr w:type="spellStart"/>
      <w:r>
        <w:rPr>
          <w:rFonts w:ascii="Arial" w:hAnsi="Arial" w:cs="Arial"/>
          <w:b w:val="0"/>
          <w:u w:val="none"/>
        </w:rPr>
        <w:t>Bierwagon</w:t>
      </w:r>
      <w:proofErr w:type="spellEnd"/>
      <w:r>
        <w:rPr>
          <w:rFonts w:ascii="Arial" w:hAnsi="Arial" w:cs="Arial"/>
          <w:b w:val="0"/>
          <w:u w:val="none"/>
        </w:rPr>
        <w:t xml:space="preserve"> provided the second. Motion carried.</w:t>
      </w:r>
    </w:p>
    <w:p w:rsidR="00AF234A" w:rsidRDefault="00AF234A" w:rsidP="00AF234A">
      <w:pPr>
        <w:pStyle w:val="BodyText2"/>
        <w:ind w:left="0"/>
        <w:rPr>
          <w:rFonts w:ascii="Arial" w:hAnsi="Arial" w:cs="Arial"/>
          <w:b/>
          <w:u w:val="single"/>
        </w:rPr>
      </w:pPr>
      <w:r>
        <w:rPr>
          <w:rFonts w:ascii="Arial" w:hAnsi="Arial" w:cs="Arial"/>
          <w:b/>
          <w:u w:val="single"/>
        </w:rPr>
        <w:t>Program Proposal</w:t>
      </w:r>
    </w:p>
    <w:p w:rsidR="00AF234A" w:rsidRPr="00EB3295" w:rsidRDefault="00DE739D" w:rsidP="00AF234A">
      <w:pPr>
        <w:pStyle w:val="BodyText2"/>
        <w:ind w:left="0"/>
        <w:rPr>
          <w:rFonts w:ascii="Arial" w:hAnsi="Arial" w:cs="Arial"/>
        </w:rPr>
      </w:pPr>
      <w:r>
        <w:rPr>
          <w:rFonts w:ascii="Arial" w:hAnsi="Arial" w:cs="Arial"/>
        </w:rPr>
        <w:t xml:space="preserve">Gordon </w:t>
      </w:r>
      <w:proofErr w:type="spellStart"/>
      <w:r>
        <w:rPr>
          <w:rFonts w:ascii="Arial" w:hAnsi="Arial" w:cs="Arial"/>
        </w:rPr>
        <w:t>Bierwagon</w:t>
      </w:r>
      <w:proofErr w:type="spellEnd"/>
      <w:r>
        <w:rPr>
          <w:rFonts w:ascii="Arial" w:hAnsi="Arial" w:cs="Arial"/>
        </w:rPr>
        <w:t xml:space="preserve"> made a motion to approve the </w:t>
      </w:r>
      <w:r w:rsidRPr="002216B1">
        <w:rPr>
          <w:rFonts w:ascii="Arial" w:hAnsi="Arial" w:cs="Arial"/>
          <w:sz w:val="22"/>
          <w:szCs w:val="22"/>
        </w:rPr>
        <w:t xml:space="preserve">International Infectious Disease Management and </w:t>
      </w:r>
      <w:proofErr w:type="spellStart"/>
      <w:r w:rsidRPr="002216B1">
        <w:rPr>
          <w:rFonts w:ascii="Arial" w:hAnsi="Arial" w:cs="Arial"/>
          <w:sz w:val="22"/>
          <w:szCs w:val="22"/>
        </w:rPr>
        <w:t>Biosecurity</w:t>
      </w:r>
      <w:proofErr w:type="spellEnd"/>
      <w:r>
        <w:rPr>
          <w:rFonts w:ascii="Arial" w:hAnsi="Arial" w:cs="Arial"/>
          <w:sz w:val="22"/>
          <w:szCs w:val="22"/>
        </w:rPr>
        <w:t xml:space="preserve"> program. Marion Harris provided the second. Motion carried.</w:t>
      </w:r>
    </w:p>
    <w:p w:rsidR="00DE739D" w:rsidRPr="00DE739D" w:rsidRDefault="00DE739D" w:rsidP="00A8524E">
      <w:pPr>
        <w:pStyle w:val="ListNumber"/>
        <w:numPr>
          <w:ilvl w:val="0"/>
          <w:numId w:val="0"/>
        </w:numPr>
        <w:rPr>
          <w:rFonts w:ascii="Arial" w:hAnsi="Arial" w:cs="Arial"/>
          <w:b w:val="0"/>
          <w:u w:val="none"/>
        </w:rPr>
      </w:pPr>
      <w:r>
        <w:rPr>
          <w:rFonts w:ascii="Arial" w:hAnsi="Arial" w:cs="Arial"/>
        </w:rPr>
        <w:t>Graduate Council Subcommittees</w:t>
      </w:r>
      <w:r>
        <w:rPr>
          <w:rFonts w:ascii="Arial" w:hAnsi="Arial" w:cs="Arial"/>
        </w:rPr>
        <w:br/>
      </w:r>
      <w:r>
        <w:rPr>
          <w:rFonts w:ascii="Arial" w:hAnsi="Arial" w:cs="Arial"/>
          <w:b w:val="0"/>
          <w:u w:val="none"/>
        </w:rPr>
        <w:t>Dean Wittrock is trying to schedule a meeting of each of the subcommittees before the end of the years so the subcommittees will be up and running for spring semester. The goal for spring is to have one meeting of Graduate Council for business and one meeting for subcommittees a month.</w:t>
      </w:r>
    </w:p>
    <w:p w:rsidR="00B21324" w:rsidRDefault="00343757" w:rsidP="00A8524E">
      <w:pPr>
        <w:pStyle w:val="ListNumber"/>
        <w:numPr>
          <w:ilvl w:val="0"/>
          <w:numId w:val="0"/>
        </w:numPr>
        <w:rPr>
          <w:rFonts w:ascii="Arial" w:hAnsi="Arial" w:cs="Arial"/>
          <w:b w:val="0"/>
          <w:u w:val="none"/>
        </w:rPr>
      </w:pPr>
      <w:r>
        <w:rPr>
          <w:rFonts w:ascii="Arial" w:hAnsi="Arial" w:cs="Arial"/>
        </w:rPr>
        <w:t>Adjournment</w:t>
      </w:r>
      <w:r w:rsidR="00B21324">
        <w:rPr>
          <w:rFonts w:ascii="Arial" w:hAnsi="Arial" w:cs="Arial"/>
          <w:b w:val="0"/>
          <w:u w:val="none"/>
        </w:rPr>
        <w:br/>
        <w:t xml:space="preserve">Dr. </w:t>
      </w:r>
      <w:r w:rsidR="00EB3295">
        <w:rPr>
          <w:rFonts w:ascii="Arial" w:hAnsi="Arial" w:cs="Arial"/>
          <w:b w:val="0"/>
          <w:u w:val="none"/>
        </w:rPr>
        <w:t>Wittrock</w:t>
      </w:r>
      <w:r>
        <w:rPr>
          <w:rFonts w:ascii="Arial" w:hAnsi="Arial" w:cs="Arial"/>
          <w:b w:val="0"/>
          <w:u w:val="none"/>
        </w:rPr>
        <w:t xml:space="preserve"> adjourned the meeting at </w:t>
      </w:r>
      <w:r w:rsidR="00AF234A">
        <w:rPr>
          <w:rFonts w:ascii="Arial" w:hAnsi="Arial" w:cs="Arial"/>
          <w:b w:val="0"/>
          <w:u w:val="none"/>
        </w:rPr>
        <w:t>11:00</w:t>
      </w:r>
      <w:r>
        <w:rPr>
          <w:rFonts w:ascii="Arial" w:hAnsi="Arial" w:cs="Arial"/>
          <w:b w:val="0"/>
          <w:u w:val="none"/>
        </w:rPr>
        <w:t xml:space="preserve"> a.m.</w:t>
      </w:r>
    </w:p>
    <w:p w:rsidR="00343757" w:rsidRDefault="00343757" w:rsidP="008429E5">
      <w:pPr>
        <w:pStyle w:val="BodyText"/>
        <w:rPr>
          <w:rFonts w:ascii="Arial" w:hAnsi="Arial" w:cs="Arial"/>
        </w:rPr>
      </w:pPr>
      <w:r>
        <w:rPr>
          <w:rFonts w:ascii="Arial" w:hAnsi="Arial" w:cs="Arial"/>
        </w:rPr>
        <w:t xml:space="preserve">Next meeting: </w:t>
      </w:r>
      <w:r w:rsidR="00DE739D">
        <w:rPr>
          <w:rFonts w:ascii="Arial" w:hAnsi="Arial" w:cs="Arial"/>
        </w:rPr>
        <w:t>December 13</w:t>
      </w:r>
    </w:p>
    <w:p w:rsidR="008E476B" w:rsidRPr="00BB59B9" w:rsidRDefault="0015180F" w:rsidP="008429E5">
      <w:pPr>
        <w:pStyle w:val="BodyText"/>
        <w:rPr>
          <w:rFonts w:ascii="Arial" w:hAnsi="Arial" w:cs="Arial"/>
        </w:rPr>
      </w:pPr>
      <w:r w:rsidRPr="00BB59B9">
        <w:rPr>
          <w:rFonts w:ascii="Arial" w:hAnsi="Arial" w:cs="Arial"/>
        </w:rPr>
        <w:t>Minutes s</w:t>
      </w:r>
      <w:r w:rsidR="008E476B" w:rsidRPr="00BB59B9">
        <w:rPr>
          <w:rFonts w:ascii="Arial" w:hAnsi="Arial" w:cs="Arial"/>
        </w:rPr>
        <w:t xml:space="preserve">ubmitted </w:t>
      </w:r>
      <w:r w:rsidR="004E227E" w:rsidRPr="00BB59B9">
        <w:rPr>
          <w:rFonts w:ascii="Arial" w:hAnsi="Arial" w:cs="Arial"/>
        </w:rPr>
        <w:t xml:space="preserve">by:  </w:t>
      </w:r>
      <w:r w:rsidR="00C31022">
        <w:rPr>
          <w:rFonts w:ascii="Arial" w:hAnsi="Arial" w:cs="Arial"/>
        </w:rPr>
        <w:t>Melissa Selders-Ortez</w:t>
      </w:r>
    </w:p>
    <w:sectPr w:rsidR="008E476B" w:rsidRPr="00BB59B9" w:rsidSect="008F35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40699F"/>
    <w:multiLevelType w:val="hybridMultilevel"/>
    <w:tmpl w:val="6B82C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8"/>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attachedTemplate r:id="rId1"/>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9B9"/>
    <w:rsid w:val="00036E3C"/>
    <w:rsid w:val="00055A5D"/>
    <w:rsid w:val="000C72B1"/>
    <w:rsid w:val="000E78B8"/>
    <w:rsid w:val="0011573E"/>
    <w:rsid w:val="00140DAE"/>
    <w:rsid w:val="00142623"/>
    <w:rsid w:val="0015180F"/>
    <w:rsid w:val="00193653"/>
    <w:rsid w:val="001C72B5"/>
    <w:rsid w:val="00276FA1"/>
    <w:rsid w:val="00291B4A"/>
    <w:rsid w:val="00291FD6"/>
    <w:rsid w:val="00326946"/>
    <w:rsid w:val="00343757"/>
    <w:rsid w:val="00360B6E"/>
    <w:rsid w:val="00363706"/>
    <w:rsid w:val="003A7168"/>
    <w:rsid w:val="003E3FF3"/>
    <w:rsid w:val="00411F8B"/>
    <w:rsid w:val="00420F0D"/>
    <w:rsid w:val="00446511"/>
    <w:rsid w:val="00461C23"/>
    <w:rsid w:val="00465E20"/>
    <w:rsid w:val="00477352"/>
    <w:rsid w:val="004A234C"/>
    <w:rsid w:val="004B5C09"/>
    <w:rsid w:val="004E02F9"/>
    <w:rsid w:val="004E227E"/>
    <w:rsid w:val="004F5860"/>
    <w:rsid w:val="00500C9F"/>
    <w:rsid w:val="005073A7"/>
    <w:rsid w:val="00535661"/>
    <w:rsid w:val="00537FDB"/>
    <w:rsid w:val="00554276"/>
    <w:rsid w:val="005651E1"/>
    <w:rsid w:val="00576DC9"/>
    <w:rsid w:val="00616B41"/>
    <w:rsid w:val="00620AE8"/>
    <w:rsid w:val="00626700"/>
    <w:rsid w:val="00631203"/>
    <w:rsid w:val="0064628C"/>
    <w:rsid w:val="00667018"/>
    <w:rsid w:val="00680296"/>
    <w:rsid w:val="00687389"/>
    <w:rsid w:val="006928C1"/>
    <w:rsid w:val="0069543B"/>
    <w:rsid w:val="006C22E9"/>
    <w:rsid w:val="006C510E"/>
    <w:rsid w:val="006F03D4"/>
    <w:rsid w:val="00744AF5"/>
    <w:rsid w:val="0076531B"/>
    <w:rsid w:val="00771C24"/>
    <w:rsid w:val="007D5836"/>
    <w:rsid w:val="007D7DC4"/>
    <w:rsid w:val="007E6127"/>
    <w:rsid w:val="00805A2A"/>
    <w:rsid w:val="008122E5"/>
    <w:rsid w:val="008240DA"/>
    <w:rsid w:val="00831960"/>
    <w:rsid w:val="008429E5"/>
    <w:rsid w:val="00867EA4"/>
    <w:rsid w:val="0087240B"/>
    <w:rsid w:val="00895C66"/>
    <w:rsid w:val="00897D88"/>
    <w:rsid w:val="008A7B4E"/>
    <w:rsid w:val="008C1072"/>
    <w:rsid w:val="008E476B"/>
    <w:rsid w:val="008F1BBD"/>
    <w:rsid w:val="008F353E"/>
    <w:rsid w:val="00932F50"/>
    <w:rsid w:val="00944139"/>
    <w:rsid w:val="00960DE0"/>
    <w:rsid w:val="009921B8"/>
    <w:rsid w:val="009A51DB"/>
    <w:rsid w:val="009D11D0"/>
    <w:rsid w:val="009E1E2D"/>
    <w:rsid w:val="00A07662"/>
    <w:rsid w:val="00A13149"/>
    <w:rsid w:val="00A64912"/>
    <w:rsid w:val="00A65F1B"/>
    <w:rsid w:val="00A8524E"/>
    <w:rsid w:val="00A9231C"/>
    <w:rsid w:val="00AA76CC"/>
    <w:rsid w:val="00AE361F"/>
    <w:rsid w:val="00AF234A"/>
    <w:rsid w:val="00B21324"/>
    <w:rsid w:val="00B435B5"/>
    <w:rsid w:val="00B75CFC"/>
    <w:rsid w:val="00BB59B9"/>
    <w:rsid w:val="00BD7723"/>
    <w:rsid w:val="00BE1B35"/>
    <w:rsid w:val="00C1643D"/>
    <w:rsid w:val="00C261A9"/>
    <w:rsid w:val="00C31022"/>
    <w:rsid w:val="00C87B39"/>
    <w:rsid w:val="00C92B22"/>
    <w:rsid w:val="00C95D4B"/>
    <w:rsid w:val="00CB2516"/>
    <w:rsid w:val="00CC3C7D"/>
    <w:rsid w:val="00CF6ADA"/>
    <w:rsid w:val="00D022D9"/>
    <w:rsid w:val="00D31AB7"/>
    <w:rsid w:val="00D7640D"/>
    <w:rsid w:val="00D9367D"/>
    <w:rsid w:val="00D9639A"/>
    <w:rsid w:val="00DA2FC4"/>
    <w:rsid w:val="00DA3969"/>
    <w:rsid w:val="00DB7A14"/>
    <w:rsid w:val="00DE739D"/>
    <w:rsid w:val="00DF1A50"/>
    <w:rsid w:val="00DF2868"/>
    <w:rsid w:val="00E340A9"/>
    <w:rsid w:val="00EB3295"/>
    <w:rsid w:val="00EB61FF"/>
    <w:rsid w:val="00EB77BA"/>
    <w:rsid w:val="00ED7EEA"/>
    <w:rsid w:val="00F23697"/>
    <w:rsid w:val="00F25191"/>
    <w:rsid w:val="00F36BB7"/>
    <w:rsid w:val="00F44A02"/>
    <w:rsid w:val="00F90E12"/>
    <w:rsid w:val="00FB31B6"/>
    <w:rsid w:val="00FB3809"/>
    <w:rsid w:val="00FB7E68"/>
    <w:rsid w:val="00FD49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derso\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School Of</dc:creator>
  <cp:keywords/>
  <dc:description/>
  <cp:lastModifiedBy>The School Of</cp:lastModifiedBy>
  <cp:revision>6</cp:revision>
  <cp:lastPrinted>2010-04-29T14:23:00Z</cp:lastPrinted>
  <dcterms:created xsi:type="dcterms:W3CDTF">2010-11-22T18:33:00Z</dcterms:created>
  <dcterms:modified xsi:type="dcterms:W3CDTF">2010-12-13T18:28:00Z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